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6077257"/>
    <w:p w14:paraId="323657E8" w14:textId="77777777" w:rsidR="00C87199" w:rsidRDefault="00C87199" w:rsidP="00C87199">
      <w:pPr>
        <w:spacing w:after="0" w:line="480" w:lineRule="auto"/>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98528" behindDoc="0" locked="0" layoutInCell="1" allowOverlap="1" wp14:anchorId="7D01CBB9" wp14:editId="48F17D6E">
                <wp:simplePos x="0" y="0"/>
                <wp:positionH relativeFrom="column">
                  <wp:posOffset>4686300</wp:posOffset>
                </wp:positionH>
                <wp:positionV relativeFrom="paragraph">
                  <wp:posOffset>-1109589</wp:posOffset>
                </wp:positionV>
                <wp:extent cx="562708" cy="478301"/>
                <wp:effectExtent l="0" t="0" r="8890" b="0"/>
                <wp:wrapNone/>
                <wp:docPr id="663513691" name="Persegi Panjang 54"/>
                <wp:cNvGraphicFramePr/>
                <a:graphic xmlns:a="http://schemas.openxmlformats.org/drawingml/2006/main">
                  <a:graphicData uri="http://schemas.microsoft.com/office/word/2010/wordprocessingShape">
                    <wps:wsp>
                      <wps:cNvSpPr/>
                      <wps:spPr>
                        <a:xfrm>
                          <a:off x="0" y="0"/>
                          <a:ext cx="562708" cy="47830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3EF8E00" id="Persegi Panjang 54" o:spid="_x0000_s1026" style="position:absolute;margin-left:369pt;margin-top:-87.35pt;width:44.3pt;height:37.6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G7regIAAF0FAAAOAAAAZHJzL2Uyb0RvYy54bWysVEtv2zAMvg/YfxB0X21n6WNBnCJI0WFA&#10;0QZrh54VWYoFyKImKXGyXz9KfqTtih2GXWxRJD+Sn0jOrw+NJnvhvAJT0uIsp0QYDpUy25L+eLr9&#10;dEWJD8xUTIMRJT0KT68XHz/MWzsTE6hBV8IRBDF+1tqS1iHYWZZ5XouG+TOwwqBSgmtYQNFts8qx&#10;FtEbnU3y/CJrwVXWARfe4+1Np6SLhC+l4OFBSi8C0SXF3EL6uvTdxG+2mLPZ1jFbK96nwf4hi4Yp&#10;g0FHqBsWGNk59QdUo7gDDzKccWgykFJxkWrAaor8TTWPNbMi1YLkeDvS5P8fLL/fP9q1Qxpa62ce&#10;j7GKg3RN/GN+5JDIOo5kiUMgHC/PLyaXOb4uR9X08upzXkQys5OzdT58FdCQeCipw7dIFLH9nQ+d&#10;6WASY3nQqrpVWichvr9YaUf2DF9usx3AX1lpE20NRK8OMN5kp0rSKRy1iHbafBeSqApzn6REUpOd&#10;gjDOhQlFp6pZJbrYxXmepz7B0kaPVGgCjMgS44/YPcDrAgbsLsvePrqK1KOjc/63xDrn0SNFBhNG&#10;50YZcO8BaKyqj9zZDyR11ESWNlAd14446CbEW36r8NnumA9r5nAkcHhwzMMDfqSGtqTQnyipwf16&#10;7z7aY6eilpIWR6yk/ueOOUGJ/mawh78U02mcySRMzy8nKLiXms1Ljdk1K8BeKHChWJ6O0T7o4Sgd&#10;NM+4DZYxKqqY4Ri7pDy4QViFbvRxn3CxXCYznEPLwp15tDyCR1ZjWz4dnpmzfe8GbPp7GMaRzd60&#10;cGcbPQ0sdwGkSv194rXnG2c4NU6/b+KSeCknq9NWXPwGAAD//wMAUEsDBBQABgAIAAAAIQCvufPH&#10;5AAAAAwBAAAPAAAAZHJzL2Rvd25yZXYueG1sTI/BTsMwEETvSPyDtUhcUOu0qZI0xKkACYkLB0qF&#10;OLrxEluN11HsJilfjznBcXZGs2+q3Ww7NuLgjSMBq2UCDKlxylAr4PD+vCiA+SBJyc4RCrigh119&#10;fVXJUrmJ3nDch5bFEvKlFKBD6EvOfaPRSr90PVL0vtxgZYhyaLka5BTLbcfXSZJxKw3FD1r2+KSx&#10;Oe3PVsDrJU1fxrv0NB1M2ppv/vn4oZ0Qtzfzwz2wgHP4C8MvfkSHOjId3ZmUZ52APC3iliBgsco3&#10;ObAYKdZZBuwYT9vtBnhd8f8j6h8AAAD//wMAUEsBAi0AFAAGAAgAAAAhALaDOJL+AAAA4QEAABMA&#10;AAAAAAAAAAAAAAAAAAAAAFtDb250ZW50X1R5cGVzXS54bWxQSwECLQAUAAYACAAAACEAOP0h/9YA&#10;AACUAQAACwAAAAAAAAAAAAAAAAAvAQAAX3JlbHMvLnJlbHNQSwECLQAUAAYACAAAACEA5HBu63oC&#10;AABdBQAADgAAAAAAAAAAAAAAAAAuAgAAZHJzL2Uyb0RvYy54bWxQSwECLQAUAAYACAAAACEAr7nz&#10;x+QAAAAMAQAADwAAAAAAAAAAAAAAAADUBAAAZHJzL2Rvd25yZXYueG1sUEsFBgAAAAAEAAQA8wAA&#10;AOUFAAAAAA==&#10;" fillcolor="white [3212]" stroked="f" strokeweight="1pt"/>
            </w:pict>
          </mc:Fallback>
        </mc:AlternateContent>
      </w:r>
      <w:r>
        <w:rPr>
          <w:rFonts w:ascii="Times New Roman" w:hAnsi="Times New Roman" w:cs="Times New Roman"/>
          <w:b/>
          <w:bCs/>
          <w:sz w:val="24"/>
          <w:szCs w:val="24"/>
        </w:rPr>
        <w:t>BAB V</w:t>
      </w:r>
    </w:p>
    <w:p w14:paraId="69D72C28" w14:textId="77777777" w:rsidR="00C87199" w:rsidRDefault="00C87199" w:rsidP="00C8719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SIMPULAN DAN SARAN</w:t>
      </w:r>
    </w:p>
    <w:p w14:paraId="7EC5F94E" w14:textId="77777777" w:rsidR="00C87199" w:rsidRDefault="00C87199" w:rsidP="00C87199">
      <w:pPr>
        <w:rPr>
          <w:rFonts w:ascii="Times New Roman" w:hAnsi="Times New Roman" w:cs="Times New Roman"/>
          <w:b/>
          <w:bCs/>
          <w:sz w:val="24"/>
          <w:szCs w:val="24"/>
        </w:rPr>
      </w:pPr>
    </w:p>
    <w:p w14:paraId="0BFA326E" w14:textId="77777777" w:rsidR="00C87199" w:rsidRPr="0025245B" w:rsidRDefault="00C87199" w:rsidP="00C87199">
      <w:pPr>
        <w:pStyle w:val="DaftarParagraf"/>
        <w:numPr>
          <w:ilvl w:val="1"/>
          <w:numId w:val="41"/>
        </w:numPr>
        <w:rPr>
          <w:rFonts w:ascii="Times New Roman" w:hAnsi="Times New Roman" w:cs="Times New Roman"/>
          <w:b/>
          <w:bCs/>
          <w:sz w:val="24"/>
          <w:szCs w:val="24"/>
        </w:rPr>
      </w:pPr>
      <w:r w:rsidRPr="0025245B">
        <w:rPr>
          <w:rFonts w:ascii="Times New Roman" w:hAnsi="Times New Roman" w:cs="Times New Roman"/>
          <w:b/>
          <w:bCs/>
          <w:sz w:val="24"/>
          <w:szCs w:val="24"/>
        </w:rPr>
        <w:t xml:space="preserve">  Simpulan </w:t>
      </w:r>
    </w:p>
    <w:p w14:paraId="186D5AA3" w14:textId="77777777" w:rsidR="00C87199" w:rsidRDefault="00C87199" w:rsidP="00C87199">
      <w:pPr>
        <w:spacing w:after="0" w:line="480" w:lineRule="auto"/>
        <w:ind w:firstLine="720"/>
        <w:jc w:val="both"/>
        <w:rPr>
          <w:rFonts w:ascii="Times New Roman" w:hAnsi="Times New Roman" w:cs="Times New Roman"/>
          <w:sz w:val="24"/>
          <w:szCs w:val="24"/>
        </w:rPr>
      </w:pPr>
      <w:r w:rsidRPr="009B3339">
        <w:rPr>
          <w:rFonts w:ascii="Times New Roman" w:hAnsi="Times New Roman" w:cs="Times New Roman"/>
          <w:sz w:val="24"/>
          <w:szCs w:val="24"/>
        </w:rPr>
        <w:t xml:space="preserve">Berdasarkan hasil penelitian dan analisis data yang telah dilakukan mengenai </w:t>
      </w:r>
      <w:r>
        <w:rPr>
          <w:rFonts w:ascii="Times New Roman" w:hAnsi="Times New Roman" w:cs="Times New Roman"/>
          <w:sz w:val="24"/>
          <w:szCs w:val="24"/>
        </w:rPr>
        <w:t xml:space="preserve"> </w:t>
      </w:r>
      <w:r w:rsidRPr="009B3339">
        <w:rPr>
          <w:rFonts w:ascii="Times New Roman" w:hAnsi="Times New Roman" w:cs="Times New Roman"/>
          <w:sz w:val="24"/>
          <w:szCs w:val="24"/>
        </w:rPr>
        <w:t xml:space="preserve">perbedaan kadar hemoglobin </w:t>
      </w:r>
      <w:r>
        <w:rPr>
          <w:rFonts w:ascii="Times New Roman" w:hAnsi="Times New Roman" w:cs="Times New Roman"/>
          <w:sz w:val="24"/>
          <w:szCs w:val="24"/>
        </w:rPr>
        <w:t xml:space="preserve">dengan </w:t>
      </w:r>
      <w:proofErr w:type="spellStart"/>
      <w:r w:rsidRPr="000639DE">
        <w:rPr>
          <w:rFonts w:ascii="Times New Roman" w:hAnsi="Times New Roman" w:cs="Times New Roman"/>
          <w:i/>
          <w:iCs/>
          <w:sz w:val="24"/>
          <w:szCs w:val="24"/>
        </w:rPr>
        <w:t>Point</w:t>
      </w:r>
      <w:proofErr w:type="spellEnd"/>
      <w:r w:rsidRPr="000639DE">
        <w:rPr>
          <w:rFonts w:ascii="Times New Roman" w:hAnsi="Times New Roman" w:cs="Times New Roman"/>
          <w:i/>
          <w:iCs/>
          <w:sz w:val="24"/>
          <w:szCs w:val="24"/>
        </w:rPr>
        <w:t xml:space="preserve"> </w:t>
      </w:r>
      <w:proofErr w:type="spellStart"/>
      <w:r w:rsidRPr="000639DE">
        <w:rPr>
          <w:rFonts w:ascii="Times New Roman" w:hAnsi="Times New Roman" w:cs="Times New Roman"/>
          <w:i/>
          <w:iCs/>
          <w:sz w:val="24"/>
          <w:szCs w:val="24"/>
        </w:rPr>
        <w:t>of</w:t>
      </w:r>
      <w:proofErr w:type="spellEnd"/>
      <w:r w:rsidRPr="000639DE">
        <w:rPr>
          <w:rFonts w:ascii="Times New Roman" w:hAnsi="Times New Roman" w:cs="Times New Roman"/>
          <w:i/>
          <w:iCs/>
          <w:sz w:val="24"/>
          <w:szCs w:val="24"/>
        </w:rPr>
        <w:t xml:space="preserve"> </w:t>
      </w:r>
      <w:proofErr w:type="spellStart"/>
      <w:r w:rsidRPr="000639DE">
        <w:rPr>
          <w:rFonts w:ascii="Times New Roman" w:hAnsi="Times New Roman" w:cs="Times New Roman"/>
          <w:i/>
          <w:iCs/>
          <w:sz w:val="24"/>
          <w:szCs w:val="24"/>
        </w:rPr>
        <w:t>Care</w:t>
      </w:r>
      <w:proofErr w:type="spellEnd"/>
      <w:r w:rsidRPr="000639DE">
        <w:rPr>
          <w:rFonts w:ascii="Times New Roman" w:hAnsi="Times New Roman" w:cs="Times New Roman"/>
          <w:i/>
          <w:iCs/>
          <w:sz w:val="24"/>
          <w:szCs w:val="24"/>
        </w:rPr>
        <w:t xml:space="preserve"> Testing</w:t>
      </w:r>
      <w:r>
        <w:rPr>
          <w:rFonts w:ascii="Times New Roman" w:hAnsi="Times New Roman" w:cs="Times New Roman"/>
          <w:sz w:val="24"/>
          <w:szCs w:val="24"/>
        </w:rPr>
        <w:t xml:space="preserve"> pada sampel darah </w:t>
      </w:r>
      <w:r w:rsidRPr="009B3339">
        <w:rPr>
          <w:rFonts w:ascii="Times New Roman" w:hAnsi="Times New Roman" w:cs="Times New Roman"/>
          <w:sz w:val="24"/>
          <w:szCs w:val="24"/>
        </w:rPr>
        <w:t xml:space="preserve">kapiler </w:t>
      </w:r>
      <w:r>
        <w:rPr>
          <w:rFonts w:ascii="Times New Roman" w:hAnsi="Times New Roman" w:cs="Times New Roman"/>
          <w:sz w:val="24"/>
          <w:szCs w:val="24"/>
        </w:rPr>
        <w:t xml:space="preserve">dan darah vena pasien ibu hamil </w:t>
      </w:r>
      <w:r w:rsidRPr="009B3339">
        <w:rPr>
          <w:rFonts w:ascii="Times New Roman" w:hAnsi="Times New Roman" w:cs="Times New Roman"/>
          <w:sz w:val="24"/>
          <w:szCs w:val="24"/>
        </w:rPr>
        <w:t>di UPTD Puskesmas Kuta II, dapat disimpulkan bahwa :</w:t>
      </w:r>
    </w:p>
    <w:p w14:paraId="363AED4B" w14:textId="77777777" w:rsidR="00C87199" w:rsidRDefault="00C87199" w:rsidP="00C87199">
      <w:pPr>
        <w:pStyle w:val="DaftarParagraf"/>
        <w:numPr>
          <w:ilvl w:val="0"/>
          <w:numId w:val="43"/>
        </w:numPr>
        <w:spacing w:after="0" w:line="480" w:lineRule="auto"/>
        <w:ind w:left="567" w:hanging="567"/>
        <w:jc w:val="both"/>
        <w:rPr>
          <w:rFonts w:ascii="Times New Roman" w:hAnsi="Times New Roman" w:cs="Times New Roman"/>
          <w:sz w:val="24"/>
          <w:szCs w:val="24"/>
        </w:rPr>
      </w:pPr>
      <w:r w:rsidRPr="0025245B">
        <w:rPr>
          <w:rFonts w:ascii="Times New Roman" w:hAnsi="Times New Roman" w:cs="Times New Roman"/>
          <w:sz w:val="24"/>
          <w:szCs w:val="24"/>
        </w:rPr>
        <w:t xml:space="preserve">Rata-rata nilai kadar hemoglobin dengan </w:t>
      </w:r>
      <w:proofErr w:type="spellStart"/>
      <w:r w:rsidRPr="0025245B">
        <w:rPr>
          <w:rFonts w:ascii="Times New Roman" w:hAnsi="Times New Roman" w:cs="Times New Roman"/>
          <w:i/>
          <w:iCs/>
          <w:sz w:val="24"/>
          <w:szCs w:val="24"/>
        </w:rPr>
        <w:t>Point</w:t>
      </w:r>
      <w:proofErr w:type="spellEnd"/>
      <w:r w:rsidRPr="0025245B">
        <w:rPr>
          <w:rFonts w:ascii="Times New Roman" w:hAnsi="Times New Roman" w:cs="Times New Roman"/>
          <w:i/>
          <w:iCs/>
          <w:sz w:val="24"/>
          <w:szCs w:val="24"/>
        </w:rPr>
        <w:t xml:space="preserve"> </w:t>
      </w:r>
      <w:proofErr w:type="spellStart"/>
      <w:r w:rsidRPr="0025245B">
        <w:rPr>
          <w:rFonts w:ascii="Times New Roman" w:hAnsi="Times New Roman" w:cs="Times New Roman"/>
          <w:i/>
          <w:iCs/>
          <w:sz w:val="24"/>
          <w:szCs w:val="24"/>
        </w:rPr>
        <w:t>of</w:t>
      </w:r>
      <w:proofErr w:type="spellEnd"/>
      <w:r w:rsidRPr="0025245B">
        <w:rPr>
          <w:rFonts w:ascii="Times New Roman" w:hAnsi="Times New Roman" w:cs="Times New Roman"/>
          <w:i/>
          <w:iCs/>
          <w:sz w:val="24"/>
          <w:szCs w:val="24"/>
        </w:rPr>
        <w:t xml:space="preserve"> </w:t>
      </w:r>
      <w:proofErr w:type="spellStart"/>
      <w:r w:rsidRPr="0025245B">
        <w:rPr>
          <w:rFonts w:ascii="Times New Roman" w:hAnsi="Times New Roman" w:cs="Times New Roman"/>
          <w:i/>
          <w:iCs/>
          <w:sz w:val="24"/>
          <w:szCs w:val="24"/>
        </w:rPr>
        <w:t>Care</w:t>
      </w:r>
      <w:proofErr w:type="spellEnd"/>
      <w:r w:rsidRPr="0025245B">
        <w:rPr>
          <w:rFonts w:ascii="Times New Roman" w:hAnsi="Times New Roman" w:cs="Times New Roman"/>
          <w:i/>
          <w:iCs/>
          <w:sz w:val="24"/>
          <w:szCs w:val="24"/>
        </w:rPr>
        <w:t xml:space="preserve"> Testing</w:t>
      </w:r>
      <w:r w:rsidRPr="0025245B">
        <w:rPr>
          <w:rFonts w:ascii="Times New Roman" w:hAnsi="Times New Roman" w:cs="Times New Roman"/>
          <w:sz w:val="24"/>
          <w:szCs w:val="24"/>
        </w:rPr>
        <w:t xml:space="preserve"> pada  sampel darah kapiler pasien ibu hamil di UPTD Puskesmas Kuta II adalah 12,5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 xml:space="preserve"> dengan nilai minimum 10,2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 xml:space="preserve">, nilai </w:t>
      </w:r>
      <w:proofErr w:type="spellStart"/>
      <w:r w:rsidRPr="0025245B">
        <w:rPr>
          <w:rFonts w:ascii="Times New Roman" w:hAnsi="Times New Roman" w:cs="Times New Roman"/>
          <w:sz w:val="24"/>
          <w:szCs w:val="24"/>
        </w:rPr>
        <w:t>maximum</w:t>
      </w:r>
      <w:proofErr w:type="spellEnd"/>
      <w:r w:rsidRPr="0025245B">
        <w:rPr>
          <w:rFonts w:ascii="Times New Roman" w:hAnsi="Times New Roman" w:cs="Times New Roman"/>
          <w:sz w:val="24"/>
          <w:szCs w:val="24"/>
        </w:rPr>
        <w:t xml:space="preserve"> 15,9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 xml:space="preserve"> dan standar deviasi 1,35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w:t>
      </w:r>
    </w:p>
    <w:p w14:paraId="0DAE1411" w14:textId="77777777" w:rsidR="00C87199" w:rsidRDefault="00C87199" w:rsidP="00C87199">
      <w:pPr>
        <w:pStyle w:val="DaftarParagraf"/>
        <w:numPr>
          <w:ilvl w:val="0"/>
          <w:numId w:val="43"/>
        </w:numPr>
        <w:spacing w:line="480" w:lineRule="auto"/>
        <w:ind w:left="567" w:hanging="567"/>
        <w:jc w:val="both"/>
        <w:rPr>
          <w:rFonts w:ascii="Times New Roman" w:hAnsi="Times New Roman" w:cs="Times New Roman"/>
          <w:sz w:val="24"/>
          <w:szCs w:val="24"/>
        </w:rPr>
      </w:pPr>
      <w:r w:rsidRPr="0025245B">
        <w:rPr>
          <w:rFonts w:ascii="Times New Roman" w:hAnsi="Times New Roman" w:cs="Times New Roman"/>
          <w:sz w:val="24"/>
          <w:szCs w:val="24"/>
        </w:rPr>
        <w:t xml:space="preserve">Rata-rata nilai kadar hemoglobin dengan </w:t>
      </w:r>
      <w:proofErr w:type="spellStart"/>
      <w:r w:rsidRPr="0025245B">
        <w:rPr>
          <w:rFonts w:ascii="Times New Roman" w:hAnsi="Times New Roman" w:cs="Times New Roman"/>
          <w:i/>
          <w:iCs/>
          <w:sz w:val="24"/>
          <w:szCs w:val="24"/>
        </w:rPr>
        <w:t>Point</w:t>
      </w:r>
      <w:proofErr w:type="spellEnd"/>
      <w:r w:rsidRPr="0025245B">
        <w:rPr>
          <w:rFonts w:ascii="Times New Roman" w:hAnsi="Times New Roman" w:cs="Times New Roman"/>
          <w:i/>
          <w:iCs/>
          <w:sz w:val="24"/>
          <w:szCs w:val="24"/>
        </w:rPr>
        <w:t xml:space="preserve"> </w:t>
      </w:r>
      <w:proofErr w:type="spellStart"/>
      <w:r w:rsidRPr="0025245B">
        <w:rPr>
          <w:rFonts w:ascii="Times New Roman" w:hAnsi="Times New Roman" w:cs="Times New Roman"/>
          <w:i/>
          <w:iCs/>
          <w:sz w:val="24"/>
          <w:szCs w:val="24"/>
        </w:rPr>
        <w:t>of</w:t>
      </w:r>
      <w:proofErr w:type="spellEnd"/>
      <w:r w:rsidRPr="0025245B">
        <w:rPr>
          <w:rFonts w:ascii="Times New Roman" w:hAnsi="Times New Roman" w:cs="Times New Roman"/>
          <w:i/>
          <w:iCs/>
          <w:sz w:val="24"/>
          <w:szCs w:val="24"/>
        </w:rPr>
        <w:t xml:space="preserve"> </w:t>
      </w:r>
      <w:proofErr w:type="spellStart"/>
      <w:r w:rsidRPr="0025245B">
        <w:rPr>
          <w:rFonts w:ascii="Times New Roman" w:hAnsi="Times New Roman" w:cs="Times New Roman"/>
          <w:i/>
          <w:iCs/>
          <w:sz w:val="24"/>
          <w:szCs w:val="24"/>
        </w:rPr>
        <w:t>Care</w:t>
      </w:r>
      <w:proofErr w:type="spellEnd"/>
      <w:r w:rsidRPr="0025245B">
        <w:rPr>
          <w:rFonts w:ascii="Times New Roman" w:hAnsi="Times New Roman" w:cs="Times New Roman"/>
          <w:i/>
          <w:iCs/>
          <w:sz w:val="24"/>
          <w:szCs w:val="24"/>
        </w:rPr>
        <w:t xml:space="preserve"> Testing </w:t>
      </w:r>
      <w:r w:rsidRPr="0025245B">
        <w:rPr>
          <w:rFonts w:ascii="Times New Roman" w:hAnsi="Times New Roman" w:cs="Times New Roman"/>
          <w:sz w:val="24"/>
          <w:szCs w:val="24"/>
        </w:rPr>
        <w:t>pada sampel darah vena  pasien ibu hamil di UPTD Puskesmas Kuta II adalah 12,2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 xml:space="preserve"> dengan nilai minimum 9,8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 xml:space="preserve">, nilai </w:t>
      </w:r>
      <w:proofErr w:type="spellStart"/>
      <w:r w:rsidRPr="0025245B">
        <w:rPr>
          <w:rFonts w:ascii="Times New Roman" w:hAnsi="Times New Roman" w:cs="Times New Roman"/>
          <w:sz w:val="24"/>
          <w:szCs w:val="24"/>
        </w:rPr>
        <w:t>maximum</w:t>
      </w:r>
      <w:proofErr w:type="spellEnd"/>
      <w:r w:rsidRPr="0025245B">
        <w:rPr>
          <w:rFonts w:ascii="Times New Roman" w:hAnsi="Times New Roman" w:cs="Times New Roman"/>
          <w:sz w:val="24"/>
          <w:szCs w:val="24"/>
        </w:rPr>
        <w:t xml:space="preserve"> 15,8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 xml:space="preserve"> dan standar deviasi 1,38 g/</w:t>
      </w:r>
      <w:proofErr w:type="spellStart"/>
      <w:r w:rsidRPr="0025245B">
        <w:rPr>
          <w:rFonts w:ascii="Times New Roman" w:hAnsi="Times New Roman" w:cs="Times New Roman"/>
          <w:sz w:val="24"/>
          <w:szCs w:val="24"/>
        </w:rPr>
        <w:t>dL</w:t>
      </w:r>
      <w:proofErr w:type="spellEnd"/>
      <w:r w:rsidRPr="0025245B">
        <w:rPr>
          <w:rFonts w:ascii="Times New Roman" w:hAnsi="Times New Roman" w:cs="Times New Roman"/>
          <w:sz w:val="24"/>
          <w:szCs w:val="24"/>
        </w:rPr>
        <w:t>.</w:t>
      </w:r>
    </w:p>
    <w:p w14:paraId="6A447E08" w14:textId="77777777" w:rsidR="00C87199" w:rsidRPr="0025245B" w:rsidRDefault="00C87199" w:rsidP="00C87199">
      <w:pPr>
        <w:pStyle w:val="DaftarParagraf"/>
        <w:numPr>
          <w:ilvl w:val="0"/>
          <w:numId w:val="43"/>
        </w:numPr>
        <w:spacing w:line="480" w:lineRule="auto"/>
        <w:ind w:left="567" w:hanging="567"/>
        <w:jc w:val="both"/>
        <w:rPr>
          <w:rFonts w:ascii="Times New Roman" w:hAnsi="Times New Roman" w:cs="Times New Roman"/>
          <w:sz w:val="24"/>
          <w:szCs w:val="24"/>
        </w:rPr>
      </w:pPr>
      <w:proofErr w:type="spellStart"/>
      <w:r w:rsidRPr="0025245B">
        <w:rPr>
          <w:rFonts w:ascii="Times New Roman" w:hAnsi="Times New Roman" w:cs="Times New Roman"/>
          <w:sz w:val="24"/>
          <w:szCs w:val="24"/>
          <w:lang w:val="en-US"/>
        </w:rPr>
        <w:t>Terdapat</w:t>
      </w:r>
      <w:proofErr w:type="spellEnd"/>
      <w:r w:rsidRPr="0025245B">
        <w:rPr>
          <w:rFonts w:ascii="Times New Roman" w:hAnsi="Times New Roman" w:cs="Times New Roman"/>
          <w:sz w:val="24"/>
          <w:szCs w:val="24"/>
          <w:lang w:val="en-US"/>
        </w:rPr>
        <w:t xml:space="preserve"> </w:t>
      </w:r>
      <w:r w:rsidRPr="0025245B">
        <w:rPr>
          <w:rFonts w:ascii="Times New Roman" w:hAnsi="Times New Roman" w:cs="Times New Roman"/>
          <w:sz w:val="24"/>
          <w:szCs w:val="24"/>
        </w:rPr>
        <w:t xml:space="preserve">perbedaan kadar hemoglobin dengan </w:t>
      </w:r>
      <w:proofErr w:type="spellStart"/>
      <w:r w:rsidRPr="0025245B">
        <w:rPr>
          <w:rFonts w:ascii="Times New Roman" w:hAnsi="Times New Roman" w:cs="Times New Roman"/>
          <w:i/>
          <w:iCs/>
          <w:sz w:val="24"/>
          <w:szCs w:val="24"/>
        </w:rPr>
        <w:t>Point</w:t>
      </w:r>
      <w:proofErr w:type="spellEnd"/>
      <w:r w:rsidRPr="0025245B">
        <w:rPr>
          <w:rFonts w:ascii="Times New Roman" w:hAnsi="Times New Roman" w:cs="Times New Roman"/>
          <w:i/>
          <w:iCs/>
          <w:sz w:val="24"/>
          <w:szCs w:val="24"/>
        </w:rPr>
        <w:t xml:space="preserve"> </w:t>
      </w:r>
      <w:proofErr w:type="spellStart"/>
      <w:r w:rsidRPr="0025245B">
        <w:rPr>
          <w:rFonts w:ascii="Times New Roman" w:hAnsi="Times New Roman" w:cs="Times New Roman"/>
          <w:i/>
          <w:iCs/>
          <w:sz w:val="24"/>
          <w:szCs w:val="24"/>
        </w:rPr>
        <w:t>of</w:t>
      </w:r>
      <w:proofErr w:type="spellEnd"/>
      <w:r w:rsidRPr="0025245B">
        <w:rPr>
          <w:rFonts w:ascii="Times New Roman" w:hAnsi="Times New Roman" w:cs="Times New Roman"/>
          <w:i/>
          <w:iCs/>
          <w:sz w:val="24"/>
          <w:szCs w:val="24"/>
        </w:rPr>
        <w:t xml:space="preserve"> </w:t>
      </w:r>
      <w:proofErr w:type="spellStart"/>
      <w:r w:rsidRPr="0025245B">
        <w:rPr>
          <w:rFonts w:ascii="Times New Roman" w:hAnsi="Times New Roman" w:cs="Times New Roman"/>
          <w:i/>
          <w:iCs/>
          <w:sz w:val="24"/>
          <w:szCs w:val="24"/>
        </w:rPr>
        <w:t>Care</w:t>
      </w:r>
      <w:proofErr w:type="spellEnd"/>
      <w:r w:rsidRPr="0025245B">
        <w:rPr>
          <w:rFonts w:ascii="Times New Roman" w:hAnsi="Times New Roman" w:cs="Times New Roman"/>
          <w:i/>
          <w:iCs/>
          <w:sz w:val="24"/>
          <w:szCs w:val="24"/>
        </w:rPr>
        <w:t xml:space="preserve"> Testing</w:t>
      </w:r>
      <w:r w:rsidRPr="0025245B">
        <w:rPr>
          <w:rFonts w:ascii="Times New Roman" w:hAnsi="Times New Roman" w:cs="Times New Roman"/>
          <w:sz w:val="24"/>
          <w:szCs w:val="24"/>
        </w:rPr>
        <w:t xml:space="preserve"> pada sampel darah kapiler dan darah vena pasien ibu hamil di UPTD Puskesmas Kuta II dengan </w:t>
      </w:r>
      <w:r w:rsidRPr="0025245B">
        <w:rPr>
          <w:rFonts w:ascii="Times New Roman" w:hAnsi="Times New Roman" w:cs="Times New Roman"/>
          <w:i/>
          <w:iCs/>
          <w:sz w:val="24"/>
          <w:szCs w:val="24"/>
        </w:rPr>
        <w:t>p-</w:t>
      </w:r>
      <w:proofErr w:type="spellStart"/>
      <w:r w:rsidRPr="0025245B">
        <w:rPr>
          <w:rFonts w:ascii="Times New Roman" w:hAnsi="Times New Roman" w:cs="Times New Roman"/>
          <w:i/>
          <w:iCs/>
          <w:sz w:val="24"/>
          <w:szCs w:val="24"/>
        </w:rPr>
        <w:t>value</w:t>
      </w:r>
      <w:proofErr w:type="spellEnd"/>
      <w:r w:rsidRPr="0025245B">
        <w:rPr>
          <w:rFonts w:ascii="Times New Roman" w:hAnsi="Times New Roman" w:cs="Times New Roman"/>
          <w:sz w:val="24"/>
          <w:szCs w:val="24"/>
        </w:rPr>
        <w:t xml:space="preserve"> &lt;0,001</w:t>
      </w:r>
      <w:r w:rsidRPr="0025245B">
        <w:rPr>
          <w:rFonts w:ascii="Times New Roman" w:hAnsi="Times New Roman" w:cs="Times New Roman"/>
          <w:sz w:val="24"/>
          <w:szCs w:val="24"/>
          <w:lang w:val="en-US"/>
        </w:rPr>
        <w:t>.</w:t>
      </w:r>
    </w:p>
    <w:p w14:paraId="60A3D90A" w14:textId="77777777" w:rsidR="00C87199" w:rsidRDefault="00C87199" w:rsidP="00C87199">
      <w:pPr>
        <w:pStyle w:val="DaftarParagraf"/>
        <w:spacing w:line="240" w:lineRule="auto"/>
        <w:jc w:val="both"/>
        <w:rPr>
          <w:rFonts w:ascii="Times New Roman" w:hAnsi="Times New Roman" w:cs="Times New Roman"/>
          <w:b/>
          <w:bCs/>
          <w:sz w:val="24"/>
          <w:szCs w:val="24"/>
        </w:rPr>
      </w:pPr>
    </w:p>
    <w:p w14:paraId="08CA3033" w14:textId="77777777" w:rsidR="00C87199" w:rsidRDefault="00C87199" w:rsidP="00C87199">
      <w:pPr>
        <w:pStyle w:val="DaftarParagraf"/>
        <w:spacing w:line="240" w:lineRule="auto"/>
        <w:jc w:val="both"/>
        <w:rPr>
          <w:rFonts w:ascii="Times New Roman" w:hAnsi="Times New Roman" w:cs="Times New Roman"/>
          <w:b/>
          <w:bCs/>
          <w:sz w:val="24"/>
          <w:szCs w:val="24"/>
        </w:rPr>
      </w:pPr>
    </w:p>
    <w:p w14:paraId="4FA7C6A7" w14:textId="77777777" w:rsidR="00C87199" w:rsidRDefault="00C87199" w:rsidP="00C87199">
      <w:pPr>
        <w:pStyle w:val="DaftarParagraf"/>
        <w:spacing w:line="240" w:lineRule="auto"/>
        <w:jc w:val="both"/>
        <w:rPr>
          <w:rFonts w:ascii="Times New Roman" w:hAnsi="Times New Roman" w:cs="Times New Roman"/>
          <w:b/>
          <w:bCs/>
          <w:sz w:val="24"/>
          <w:szCs w:val="24"/>
        </w:rPr>
      </w:pPr>
    </w:p>
    <w:p w14:paraId="727CE25C" w14:textId="77777777" w:rsidR="00C87199" w:rsidRDefault="00C87199" w:rsidP="00C87199">
      <w:pPr>
        <w:pStyle w:val="DaftarParagraf"/>
        <w:spacing w:line="240" w:lineRule="auto"/>
        <w:jc w:val="both"/>
        <w:rPr>
          <w:rFonts w:ascii="Times New Roman" w:hAnsi="Times New Roman" w:cs="Times New Roman"/>
          <w:b/>
          <w:bCs/>
          <w:sz w:val="24"/>
          <w:szCs w:val="24"/>
        </w:rPr>
      </w:pPr>
    </w:p>
    <w:p w14:paraId="3C04E0A1" w14:textId="77777777" w:rsidR="00C87199" w:rsidRDefault="00C87199" w:rsidP="00C87199">
      <w:pPr>
        <w:pStyle w:val="DaftarParagraf"/>
        <w:spacing w:line="240" w:lineRule="auto"/>
        <w:jc w:val="both"/>
        <w:rPr>
          <w:rFonts w:ascii="Times New Roman" w:hAnsi="Times New Roman" w:cs="Times New Roman"/>
          <w:b/>
          <w:bCs/>
          <w:sz w:val="24"/>
          <w:szCs w:val="24"/>
        </w:rPr>
      </w:pPr>
    </w:p>
    <w:p w14:paraId="222A480C" w14:textId="77777777" w:rsidR="00C87199" w:rsidRDefault="00C87199" w:rsidP="00C87199">
      <w:pPr>
        <w:pStyle w:val="DaftarParagraf"/>
        <w:spacing w:line="240" w:lineRule="auto"/>
        <w:jc w:val="both"/>
        <w:rPr>
          <w:rFonts w:ascii="Times New Roman" w:hAnsi="Times New Roman" w:cs="Times New Roman"/>
          <w:b/>
          <w:bCs/>
          <w:sz w:val="24"/>
          <w:szCs w:val="24"/>
        </w:rPr>
      </w:pPr>
    </w:p>
    <w:p w14:paraId="4B1AB9BE" w14:textId="77777777" w:rsidR="00C87199" w:rsidRDefault="00C87199" w:rsidP="00C87199">
      <w:pPr>
        <w:pStyle w:val="DaftarParagraf"/>
        <w:spacing w:line="240" w:lineRule="auto"/>
        <w:jc w:val="both"/>
        <w:rPr>
          <w:rFonts w:ascii="Times New Roman" w:hAnsi="Times New Roman" w:cs="Times New Roman"/>
          <w:b/>
          <w:bCs/>
          <w:sz w:val="24"/>
          <w:szCs w:val="24"/>
        </w:rPr>
      </w:pPr>
    </w:p>
    <w:p w14:paraId="5B548F81" w14:textId="77777777" w:rsidR="00C87199" w:rsidRDefault="00C87199" w:rsidP="00C87199">
      <w:pPr>
        <w:pStyle w:val="DaftarParagraf"/>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99552" behindDoc="0" locked="0" layoutInCell="1" allowOverlap="1" wp14:anchorId="7365BD4C" wp14:editId="211C12BC">
                <wp:simplePos x="0" y="0"/>
                <wp:positionH relativeFrom="page">
                  <wp:align>center</wp:align>
                </wp:positionH>
                <wp:positionV relativeFrom="paragraph">
                  <wp:posOffset>599440</wp:posOffset>
                </wp:positionV>
                <wp:extent cx="710418" cy="337624"/>
                <wp:effectExtent l="0" t="0" r="0" b="5715"/>
                <wp:wrapNone/>
                <wp:docPr id="1981264891" name="Persegi Panjang 54"/>
                <wp:cNvGraphicFramePr/>
                <a:graphic xmlns:a="http://schemas.openxmlformats.org/drawingml/2006/main">
                  <a:graphicData uri="http://schemas.microsoft.com/office/word/2010/wordprocessingShape">
                    <wps:wsp>
                      <wps:cNvSpPr/>
                      <wps:spPr>
                        <a:xfrm>
                          <a:off x="0" y="0"/>
                          <a:ext cx="710418" cy="33762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56A19B" w14:textId="77777777" w:rsidR="00C87199" w:rsidRPr="00077F8E"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58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5BD4C" id="Persegi Panjang 54" o:spid="_x0000_s1026" style="position:absolute;left:0;text-align:left;margin-left:0;margin-top:47.2pt;width:55.95pt;height:26.6pt;z-index:251799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nstgQIAAGgFAAAOAAAAZHJzL2Uyb0RvYy54bWysVE1v2zAMvQ/YfxB0X22nabsFcYogRYcB&#10;RRusHXpWZCkWIIuapMTOfv0o2XHarthh2MWmxMfHD5GcX3eNJnvhvAJT0uIsp0QYDpUy25L+eLr9&#10;9JkSH5ipmAYjSnoQnl4vPn6Yt3YmJlCDroQjSGL8rLUlrUOwsyzzvBYN82dghUGlBNewgEe3zSrH&#10;WmRvdDbJ88usBVdZB1x4j7c3vZIuEr+UgocHKb0IRJcUYwvp69J3E7/ZYs5mW8dsrfgQBvuHKBqm&#10;DDodqW5YYGTn1B9UjeIOPMhwxqHJQErFRcoBsynyN9k81syKlAsWx9uxTP7/0fL7/aNdOyxDa/3M&#10;oxiz6KRr4h/jI10q1mEslugC4Xh5VeTTAl+Xo+r8/OpyMo3FzE7G1vnwVUBDolBSh2+RSsT2dz70&#10;0CMk+vKgVXWrtE6H+P5ipR3ZM3y5zbYYyF+htIlYA9GqJ4w32SmTJIWDFhGnzXchiaow9kkKJDXZ&#10;yQnjXJhQ9KqaVaL3XVzkeeoTTG20SIkmwsgs0f/IPRC8TuDI3Uc54KOpSD06Gud/C6w3Hi2SZzBh&#10;NG6UAfcegcasBs89/likvjSxSqHbdAiJ4gaqw9oRB/2weMtvFb7gHfNhzRxOB84RTnx4wI/U0JYU&#10;BomSGtyv9+4jHpsWtZS0OG0l9T93zAlK9DeD7fylmE7jeKbD9OJqggf3UrN5qTG7ZgXYFgXuFsuT&#10;GPFBH0XpoHnGxbCMXlHFDEffJeXBHQ+r0G8BXC1cLJcJhiNpWbgzj5ZH8ljg2KFP3TNzdmjjgP1/&#10;D8fJZLM33dxjo6WB5S6AVKnVT3UdSo/jnHpoWD1xX7w8J9RpQS5+AwAA//8DAFBLAwQUAAYACAAA&#10;ACEApgUWJd8AAAAHAQAADwAAAGRycy9kb3ducmV2LnhtbEyPwU7DMBBE70j8g7WVuCDqhESFpnEq&#10;QELi0kNLhTi68RJbjddR7CYpX497KrcdzWjmbbmebMsG7L1xJCCdJ8CQaqcMNQL2n+8Pz8B8kKRk&#10;6wgFnNHDurq9KWWh3EhbHHahYbGEfCEF6BC6gnNfa7TSz12HFL0f11sZouwbrno5xnLb8sckWXAr&#10;DcUFLTt801gfdycrYHPOso/hPjuOe5M15pd/v35pJ8TdbHpZAQs4hWsYLvgRHarIdHAnUp61AuIj&#10;QcAyz4Fd3DRdAjvEI39aAK9K/p+/+gMAAP//AwBQSwECLQAUAAYACAAAACEAtoM4kv4AAADhAQAA&#10;EwAAAAAAAAAAAAAAAAAAAAAAW0NvbnRlbnRfVHlwZXNdLnhtbFBLAQItABQABgAIAAAAIQA4/SH/&#10;1gAAAJQBAAALAAAAAAAAAAAAAAAAAC8BAABfcmVscy8ucmVsc1BLAQItABQABgAIAAAAIQAV0nst&#10;gQIAAGgFAAAOAAAAAAAAAAAAAAAAAC4CAABkcnMvZTJvRG9jLnhtbFBLAQItABQABgAIAAAAIQCm&#10;BRYl3wAAAAcBAAAPAAAAAAAAAAAAAAAAANsEAABkcnMvZG93bnJldi54bWxQSwUGAAAAAAQABADz&#10;AAAA5wUAAAAA&#10;" fillcolor="white [3212]" stroked="f" strokeweight="1pt">
                <v:textbox>
                  <w:txbxContent>
                    <w:p w14:paraId="6856A19B" w14:textId="77777777" w:rsidR="00C87199" w:rsidRPr="00077F8E"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58</w:t>
                      </w:r>
                    </w:p>
                  </w:txbxContent>
                </v:textbox>
                <w10:wrap anchorx="page"/>
              </v:rect>
            </w:pict>
          </mc:Fallback>
        </mc:AlternateContent>
      </w:r>
    </w:p>
    <w:p w14:paraId="56122DC4" w14:textId="77777777" w:rsidR="00C87199" w:rsidRPr="00D4086E" w:rsidRDefault="00C87199" w:rsidP="00C87199">
      <w:pPr>
        <w:spacing w:after="0" w:line="480" w:lineRule="auto"/>
        <w:jc w:val="both"/>
        <w:rPr>
          <w:rFonts w:ascii="Times New Roman" w:hAnsi="Times New Roman" w:cs="Times New Roman"/>
          <w:b/>
          <w:bCs/>
          <w:sz w:val="24"/>
          <w:szCs w:val="24"/>
        </w:rPr>
      </w:pPr>
      <w:r w:rsidRPr="00D4086E">
        <w:rPr>
          <w:rFonts w:ascii="Times New Roman" w:hAnsi="Times New Roman" w:cs="Times New Roman"/>
          <w:b/>
          <w:bCs/>
          <w:sz w:val="24"/>
          <w:szCs w:val="24"/>
        </w:rPr>
        <w:lastRenderedPageBreak/>
        <w:t xml:space="preserve">5.2   Saran </w:t>
      </w:r>
    </w:p>
    <w:p w14:paraId="1272933E" w14:textId="77777777" w:rsidR="00C87199" w:rsidRDefault="00C87199" w:rsidP="00C87199">
      <w:pPr>
        <w:pStyle w:val="DaftarParagraf"/>
        <w:numPr>
          <w:ilvl w:val="0"/>
          <w:numId w:val="38"/>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Bagi Institusi </w:t>
      </w:r>
      <w:proofErr w:type="spellStart"/>
      <w:r>
        <w:rPr>
          <w:rFonts w:ascii="Times New Roman" w:hAnsi="Times New Roman" w:cs="Times New Roman"/>
          <w:sz w:val="24"/>
          <w:szCs w:val="24"/>
        </w:rPr>
        <w:t>Stikes</w:t>
      </w:r>
      <w:proofErr w:type="spellEnd"/>
      <w:r>
        <w:rPr>
          <w:rFonts w:ascii="Times New Roman" w:hAnsi="Times New Roman" w:cs="Times New Roman"/>
          <w:sz w:val="24"/>
          <w:szCs w:val="24"/>
        </w:rPr>
        <w:t xml:space="preserve"> Wira Medika </w:t>
      </w:r>
    </w:p>
    <w:p w14:paraId="50877F99" w14:textId="77777777" w:rsidR="00C87199" w:rsidRPr="00210C69" w:rsidRDefault="00C87199" w:rsidP="00C87199">
      <w:pPr>
        <w:pStyle w:val="DaftarParagraf"/>
        <w:spacing w:after="0" w:line="480" w:lineRule="auto"/>
        <w:ind w:left="709"/>
        <w:jc w:val="both"/>
        <w:rPr>
          <w:rFonts w:ascii="Times New Roman" w:hAnsi="Times New Roman" w:cs="Times New Roman"/>
          <w:sz w:val="24"/>
          <w:szCs w:val="24"/>
        </w:rPr>
      </w:pPr>
      <w:r w:rsidRPr="00210C69">
        <w:rPr>
          <w:rFonts w:ascii="Times New Roman" w:hAnsi="Times New Roman" w:cs="Times New Roman"/>
          <w:sz w:val="24"/>
          <w:szCs w:val="24"/>
        </w:rPr>
        <w:t xml:space="preserve">Hasil penelitian ini dapat digunakan bahan referensi dan pengetahuan </w:t>
      </w:r>
      <w:proofErr w:type="spellStart"/>
      <w:r w:rsidRPr="00210C69">
        <w:rPr>
          <w:rFonts w:ascii="Times New Roman" w:hAnsi="Times New Roman" w:cs="Times New Roman"/>
          <w:sz w:val="24"/>
          <w:szCs w:val="24"/>
        </w:rPr>
        <w:t>sivitas</w:t>
      </w:r>
      <w:proofErr w:type="spellEnd"/>
      <w:r w:rsidRPr="00210C69">
        <w:rPr>
          <w:rFonts w:ascii="Times New Roman" w:hAnsi="Times New Roman" w:cs="Times New Roman"/>
          <w:sz w:val="24"/>
          <w:szCs w:val="24"/>
        </w:rPr>
        <w:t xml:space="preserve"> </w:t>
      </w:r>
      <w:proofErr w:type="spellStart"/>
      <w:r w:rsidRPr="00210C69">
        <w:rPr>
          <w:rFonts w:ascii="Times New Roman" w:hAnsi="Times New Roman" w:cs="Times New Roman"/>
          <w:sz w:val="24"/>
          <w:szCs w:val="24"/>
        </w:rPr>
        <w:t>akademika</w:t>
      </w:r>
      <w:proofErr w:type="spellEnd"/>
      <w:r w:rsidRPr="00210C69">
        <w:rPr>
          <w:rFonts w:ascii="Times New Roman" w:hAnsi="Times New Roman" w:cs="Times New Roman"/>
          <w:sz w:val="24"/>
          <w:szCs w:val="24"/>
        </w:rPr>
        <w:t xml:space="preserve"> di bidang Mata Kuliah Hematologi tentang perbedaan kadar hemoglobin dengan </w:t>
      </w:r>
      <w:proofErr w:type="spellStart"/>
      <w:r w:rsidRPr="00210C69">
        <w:rPr>
          <w:rFonts w:ascii="Times New Roman" w:hAnsi="Times New Roman" w:cs="Times New Roman"/>
          <w:i/>
          <w:iCs/>
          <w:sz w:val="24"/>
          <w:szCs w:val="24"/>
        </w:rPr>
        <w:t>Point</w:t>
      </w:r>
      <w:proofErr w:type="spellEnd"/>
      <w:r w:rsidRPr="00210C69">
        <w:rPr>
          <w:rFonts w:ascii="Times New Roman" w:hAnsi="Times New Roman" w:cs="Times New Roman"/>
          <w:i/>
          <w:iCs/>
          <w:sz w:val="24"/>
          <w:szCs w:val="24"/>
        </w:rPr>
        <w:t xml:space="preserve"> </w:t>
      </w:r>
      <w:proofErr w:type="spellStart"/>
      <w:r w:rsidRPr="00210C69">
        <w:rPr>
          <w:rFonts w:ascii="Times New Roman" w:hAnsi="Times New Roman" w:cs="Times New Roman"/>
          <w:i/>
          <w:iCs/>
          <w:sz w:val="24"/>
          <w:szCs w:val="24"/>
        </w:rPr>
        <w:t>of</w:t>
      </w:r>
      <w:proofErr w:type="spellEnd"/>
      <w:r w:rsidRPr="00210C69">
        <w:rPr>
          <w:rFonts w:ascii="Times New Roman" w:hAnsi="Times New Roman" w:cs="Times New Roman"/>
          <w:i/>
          <w:iCs/>
          <w:sz w:val="24"/>
          <w:szCs w:val="24"/>
        </w:rPr>
        <w:t xml:space="preserve"> </w:t>
      </w:r>
      <w:proofErr w:type="spellStart"/>
      <w:r w:rsidRPr="00210C69">
        <w:rPr>
          <w:rFonts w:ascii="Times New Roman" w:hAnsi="Times New Roman" w:cs="Times New Roman"/>
          <w:i/>
          <w:iCs/>
          <w:sz w:val="24"/>
          <w:szCs w:val="24"/>
        </w:rPr>
        <w:t>Care</w:t>
      </w:r>
      <w:proofErr w:type="spellEnd"/>
      <w:r w:rsidRPr="00210C69">
        <w:rPr>
          <w:rFonts w:ascii="Times New Roman" w:hAnsi="Times New Roman" w:cs="Times New Roman"/>
          <w:i/>
          <w:iCs/>
          <w:sz w:val="24"/>
          <w:szCs w:val="24"/>
        </w:rPr>
        <w:t xml:space="preserve"> Testing</w:t>
      </w:r>
      <w:r w:rsidRPr="00210C69">
        <w:rPr>
          <w:rFonts w:ascii="Times New Roman" w:hAnsi="Times New Roman" w:cs="Times New Roman"/>
          <w:sz w:val="24"/>
          <w:szCs w:val="24"/>
        </w:rPr>
        <w:t xml:space="preserve"> pada sampel darah kapiler dan darah vena pasien ibu hamil</w:t>
      </w:r>
    </w:p>
    <w:p w14:paraId="7936F4C2" w14:textId="77777777" w:rsidR="00C87199" w:rsidRDefault="00C87199" w:rsidP="00C87199">
      <w:pPr>
        <w:pStyle w:val="DaftarParagraf"/>
        <w:numPr>
          <w:ilvl w:val="0"/>
          <w:numId w:val="38"/>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Bagi Tenaga Laboratorium di Puskesmas</w:t>
      </w:r>
    </w:p>
    <w:p w14:paraId="4C58B10F" w14:textId="77777777" w:rsidR="00C87199" w:rsidRPr="00210C69" w:rsidRDefault="00C87199" w:rsidP="00C87199">
      <w:pPr>
        <w:pStyle w:val="DaftarParagraf"/>
        <w:spacing w:after="0" w:line="480" w:lineRule="auto"/>
        <w:ind w:left="709"/>
        <w:jc w:val="both"/>
        <w:rPr>
          <w:rFonts w:ascii="Times New Roman" w:hAnsi="Times New Roman" w:cs="Times New Roman"/>
          <w:sz w:val="24"/>
          <w:szCs w:val="24"/>
        </w:rPr>
      </w:pPr>
      <w:r w:rsidRPr="00210C69">
        <w:rPr>
          <w:rFonts w:ascii="Times New Roman" w:hAnsi="Times New Roman" w:cs="Times New Roman"/>
          <w:sz w:val="24"/>
          <w:szCs w:val="24"/>
        </w:rPr>
        <w:t xml:space="preserve">Tenaga laboratorium dapat menggunakan hasil penelitian ini sebagai bahan acuan penentuan jenis sampel dalam penanganan tahapan </w:t>
      </w:r>
      <w:proofErr w:type="spellStart"/>
      <w:r w:rsidRPr="00210C69">
        <w:rPr>
          <w:rFonts w:ascii="Times New Roman" w:hAnsi="Times New Roman" w:cs="Times New Roman"/>
          <w:sz w:val="24"/>
          <w:szCs w:val="24"/>
        </w:rPr>
        <w:t>pra</w:t>
      </w:r>
      <w:proofErr w:type="spellEnd"/>
      <w:r w:rsidRPr="00210C69">
        <w:rPr>
          <w:rFonts w:ascii="Times New Roman" w:hAnsi="Times New Roman" w:cs="Times New Roman"/>
          <w:sz w:val="24"/>
          <w:szCs w:val="24"/>
        </w:rPr>
        <w:t xml:space="preserve">-analitik pemeriksaan hemoglobin menggunakan </w:t>
      </w:r>
      <w:proofErr w:type="spellStart"/>
      <w:r w:rsidRPr="00210C69">
        <w:rPr>
          <w:rFonts w:ascii="Times New Roman" w:hAnsi="Times New Roman" w:cs="Times New Roman"/>
          <w:i/>
          <w:iCs/>
          <w:sz w:val="24"/>
          <w:szCs w:val="24"/>
        </w:rPr>
        <w:t>Point</w:t>
      </w:r>
      <w:proofErr w:type="spellEnd"/>
      <w:r w:rsidRPr="00210C69">
        <w:rPr>
          <w:rFonts w:ascii="Times New Roman" w:hAnsi="Times New Roman" w:cs="Times New Roman"/>
          <w:i/>
          <w:iCs/>
          <w:sz w:val="24"/>
          <w:szCs w:val="24"/>
        </w:rPr>
        <w:t xml:space="preserve"> </w:t>
      </w:r>
      <w:proofErr w:type="spellStart"/>
      <w:r w:rsidRPr="00210C69">
        <w:rPr>
          <w:rFonts w:ascii="Times New Roman" w:hAnsi="Times New Roman" w:cs="Times New Roman"/>
          <w:i/>
          <w:iCs/>
          <w:sz w:val="24"/>
          <w:szCs w:val="24"/>
        </w:rPr>
        <w:t>of</w:t>
      </w:r>
      <w:proofErr w:type="spellEnd"/>
      <w:r w:rsidRPr="00210C69">
        <w:rPr>
          <w:rFonts w:ascii="Times New Roman" w:hAnsi="Times New Roman" w:cs="Times New Roman"/>
          <w:i/>
          <w:iCs/>
          <w:sz w:val="24"/>
          <w:szCs w:val="24"/>
        </w:rPr>
        <w:t xml:space="preserve"> </w:t>
      </w:r>
      <w:proofErr w:type="spellStart"/>
      <w:r w:rsidRPr="00210C69">
        <w:rPr>
          <w:rFonts w:ascii="Times New Roman" w:hAnsi="Times New Roman" w:cs="Times New Roman"/>
          <w:i/>
          <w:iCs/>
          <w:sz w:val="24"/>
          <w:szCs w:val="24"/>
        </w:rPr>
        <w:t>Care</w:t>
      </w:r>
      <w:proofErr w:type="spellEnd"/>
      <w:r w:rsidRPr="00210C69">
        <w:rPr>
          <w:rFonts w:ascii="Times New Roman" w:hAnsi="Times New Roman" w:cs="Times New Roman"/>
          <w:i/>
          <w:iCs/>
          <w:sz w:val="24"/>
          <w:szCs w:val="24"/>
        </w:rPr>
        <w:t xml:space="preserve"> Testing</w:t>
      </w:r>
    </w:p>
    <w:p w14:paraId="018D6C96" w14:textId="77777777" w:rsidR="00C87199" w:rsidRPr="00D4086E" w:rsidRDefault="00C87199" w:rsidP="00C87199">
      <w:pPr>
        <w:pStyle w:val="DaftarParagraf"/>
        <w:numPr>
          <w:ilvl w:val="0"/>
          <w:numId w:val="38"/>
        </w:numPr>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Bagi Ibu Hamil</w:t>
      </w:r>
    </w:p>
    <w:p w14:paraId="298B6BB1" w14:textId="77777777" w:rsidR="00C87199" w:rsidRDefault="00C87199" w:rsidP="00C87199">
      <w:pPr>
        <w:pStyle w:val="DaftarParagraf"/>
        <w:spacing w:after="0" w:line="480" w:lineRule="auto"/>
        <w:ind w:left="709"/>
        <w:jc w:val="both"/>
        <w:rPr>
          <w:rFonts w:ascii="Times New Roman" w:hAnsi="Times New Roman" w:cs="Times New Roman"/>
          <w:sz w:val="24"/>
          <w:szCs w:val="24"/>
        </w:rPr>
      </w:pPr>
      <w:r w:rsidRPr="00D4086E">
        <w:rPr>
          <w:rFonts w:ascii="Times New Roman" w:hAnsi="Times New Roman" w:cs="Times New Roman"/>
          <w:sz w:val="24"/>
          <w:szCs w:val="24"/>
        </w:rPr>
        <w:t xml:space="preserve">Ibu hamil wajib melakukan pemeriksaan hemoglobin secara berkala sesuai dengan anjuran </w:t>
      </w:r>
      <w:proofErr w:type="spellStart"/>
      <w:r w:rsidRPr="00D4086E">
        <w:rPr>
          <w:rFonts w:ascii="Times New Roman" w:hAnsi="Times New Roman" w:cs="Times New Roman"/>
          <w:sz w:val="24"/>
          <w:szCs w:val="24"/>
        </w:rPr>
        <w:t>doker</w:t>
      </w:r>
      <w:proofErr w:type="spellEnd"/>
      <w:r w:rsidRPr="00D4086E">
        <w:rPr>
          <w:rFonts w:ascii="Times New Roman" w:hAnsi="Times New Roman" w:cs="Times New Roman"/>
          <w:sz w:val="24"/>
          <w:szCs w:val="24"/>
        </w:rPr>
        <w:t xml:space="preserve"> untuk menghindari terkena anemia yang berisiko terhadap kesehatan janin yang sedang dikandungnya. </w:t>
      </w:r>
    </w:p>
    <w:p w14:paraId="64AF3DCA" w14:textId="77777777" w:rsidR="00C87199" w:rsidRPr="00D4086E" w:rsidRDefault="00C87199" w:rsidP="00C87199">
      <w:pPr>
        <w:pStyle w:val="DaftarParagraf"/>
        <w:numPr>
          <w:ilvl w:val="0"/>
          <w:numId w:val="38"/>
        </w:numPr>
        <w:spacing w:after="0" w:line="480" w:lineRule="auto"/>
        <w:ind w:left="709" w:hanging="709"/>
        <w:jc w:val="both"/>
        <w:rPr>
          <w:rFonts w:ascii="Times New Roman" w:hAnsi="Times New Roman" w:cs="Times New Roman"/>
          <w:sz w:val="24"/>
          <w:szCs w:val="24"/>
        </w:rPr>
      </w:pPr>
      <w:r w:rsidRPr="00D4086E">
        <w:rPr>
          <w:rFonts w:ascii="Times New Roman" w:hAnsi="Times New Roman" w:cs="Times New Roman"/>
          <w:sz w:val="24"/>
          <w:szCs w:val="24"/>
        </w:rPr>
        <w:t xml:space="preserve">Bagi Peneliti Selanjutnya </w:t>
      </w:r>
    </w:p>
    <w:p w14:paraId="31E26795" w14:textId="77777777" w:rsidR="00C87199" w:rsidRPr="00D4086E" w:rsidRDefault="00C87199" w:rsidP="00C87199">
      <w:pPr>
        <w:pStyle w:val="DaftarParagraf"/>
        <w:spacing w:after="0" w:line="480" w:lineRule="auto"/>
        <w:ind w:left="709"/>
        <w:jc w:val="both"/>
        <w:rPr>
          <w:rFonts w:ascii="Times New Roman" w:hAnsi="Times New Roman" w:cs="Times New Roman"/>
          <w:sz w:val="24"/>
          <w:szCs w:val="24"/>
        </w:rPr>
      </w:pPr>
      <w:r w:rsidRPr="00D4086E">
        <w:rPr>
          <w:rFonts w:ascii="Times New Roman" w:hAnsi="Times New Roman" w:cs="Times New Roman"/>
          <w:sz w:val="24"/>
          <w:szCs w:val="24"/>
        </w:rPr>
        <w:t>Hasil penelitian ini dapat digunakan sebagai referensi dan memperluas wawasan pengetahuan peneliti dalam bidang Hematologi, sehingga nantinya dapat dikembangkan menyesuaikan dengan perkembangan ilmu pengetahuan dan teknologi. Disarankan menambahkan  variabel lain seperti hematokrit dan jumlah sampel yang digunakan juga perlu diperbesar agar lebih representatif.</w:t>
      </w:r>
    </w:p>
    <w:p w14:paraId="55AC7E38" w14:textId="77777777" w:rsidR="00C87199" w:rsidRPr="003D4C9D" w:rsidRDefault="00C87199" w:rsidP="00C87199">
      <w:pPr>
        <w:spacing w:after="0" w:line="480" w:lineRule="auto"/>
        <w:jc w:val="both"/>
        <w:rPr>
          <w:rFonts w:ascii="Times New Roman" w:hAnsi="Times New Roman" w:cs="Times New Roman"/>
          <w:sz w:val="24"/>
          <w:szCs w:val="24"/>
        </w:rPr>
      </w:pPr>
    </w:p>
    <w:bookmarkEnd w:id="0"/>
    <w:p w14:paraId="1E84ECE5" w14:textId="1E7187A0" w:rsidR="000A48BE" w:rsidRPr="003D4C9D" w:rsidRDefault="000A48BE" w:rsidP="003D4C9D">
      <w:pPr>
        <w:spacing w:after="0" w:line="480" w:lineRule="auto"/>
        <w:jc w:val="both"/>
        <w:rPr>
          <w:rFonts w:ascii="Times New Roman" w:hAnsi="Times New Roman" w:cs="Times New Roman"/>
          <w:sz w:val="24"/>
          <w:szCs w:val="24"/>
        </w:rPr>
      </w:pPr>
    </w:p>
    <w:sectPr w:rsidR="000A48BE" w:rsidRPr="003D4C9D" w:rsidSect="00B42560">
      <w:headerReference w:type="default" r:id="rId8"/>
      <w:pgSz w:w="11906" w:h="16838" w:code="9"/>
      <w:pgMar w:top="2268" w:right="1701" w:bottom="1701" w:left="2268" w:header="709" w:footer="709" w:gutter="0"/>
      <w:pgNumType w:start="5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1A36A" w14:textId="77777777" w:rsidR="00535C0F" w:rsidRDefault="00535C0F" w:rsidP="007318E1">
      <w:pPr>
        <w:spacing w:after="0" w:line="240" w:lineRule="auto"/>
      </w:pPr>
      <w:r>
        <w:separator/>
      </w:r>
    </w:p>
  </w:endnote>
  <w:endnote w:type="continuationSeparator" w:id="0">
    <w:p w14:paraId="0BDB974D" w14:textId="77777777" w:rsidR="00535C0F" w:rsidRDefault="00535C0F"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8C0C8" w14:textId="77777777" w:rsidR="00535C0F" w:rsidRDefault="00535C0F" w:rsidP="007318E1">
      <w:pPr>
        <w:spacing w:after="0" w:line="240" w:lineRule="auto"/>
      </w:pPr>
      <w:r>
        <w:separator/>
      </w:r>
    </w:p>
  </w:footnote>
  <w:footnote w:type="continuationSeparator" w:id="0">
    <w:p w14:paraId="4C0FA0A2" w14:textId="77777777" w:rsidR="00535C0F" w:rsidRDefault="00535C0F"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40879"/>
      <w:docPartObj>
        <w:docPartGallery w:val="Page Numbers (Top of Page)"/>
        <w:docPartUnique/>
      </w:docPartObj>
    </w:sdtPr>
    <w:sdtEndPr>
      <w:rPr>
        <w:rFonts w:ascii="Times New Roman" w:hAnsi="Times New Roman" w:cs="Times New Roman"/>
        <w:sz w:val="24"/>
        <w:szCs w:val="24"/>
      </w:rPr>
    </w:sdtEndPr>
    <w:sdtContent>
      <w:p w14:paraId="4A7BCD84" w14:textId="03A8EFDD" w:rsidR="00B42560" w:rsidRPr="00B42560" w:rsidRDefault="00B42560">
        <w:pPr>
          <w:pStyle w:val="Header"/>
          <w:jc w:val="right"/>
          <w:rPr>
            <w:rFonts w:ascii="Times New Roman" w:hAnsi="Times New Roman" w:cs="Times New Roman"/>
            <w:sz w:val="24"/>
            <w:szCs w:val="24"/>
          </w:rPr>
        </w:pPr>
        <w:r w:rsidRPr="00B42560">
          <w:rPr>
            <w:rFonts w:ascii="Times New Roman" w:hAnsi="Times New Roman" w:cs="Times New Roman"/>
            <w:sz w:val="24"/>
            <w:szCs w:val="24"/>
          </w:rPr>
          <w:fldChar w:fldCharType="begin"/>
        </w:r>
        <w:r w:rsidRPr="00B42560">
          <w:rPr>
            <w:rFonts w:ascii="Times New Roman" w:hAnsi="Times New Roman" w:cs="Times New Roman"/>
            <w:sz w:val="24"/>
            <w:szCs w:val="24"/>
          </w:rPr>
          <w:instrText>PAGE   \* MERGEFORMAT</w:instrText>
        </w:r>
        <w:r w:rsidRPr="00B42560">
          <w:rPr>
            <w:rFonts w:ascii="Times New Roman" w:hAnsi="Times New Roman" w:cs="Times New Roman"/>
            <w:sz w:val="24"/>
            <w:szCs w:val="24"/>
          </w:rPr>
          <w:fldChar w:fldCharType="separate"/>
        </w:r>
        <w:r w:rsidRPr="00B42560">
          <w:rPr>
            <w:rFonts w:ascii="Times New Roman" w:hAnsi="Times New Roman" w:cs="Times New Roman"/>
            <w:sz w:val="24"/>
            <w:szCs w:val="24"/>
          </w:rPr>
          <w:t>2</w:t>
        </w:r>
        <w:r w:rsidRPr="00B42560">
          <w:rPr>
            <w:rFonts w:ascii="Times New Roman" w:hAnsi="Times New Roman" w:cs="Times New Roman"/>
            <w:sz w:val="24"/>
            <w:szCs w:val="24"/>
          </w:rPr>
          <w:fldChar w:fldCharType="end"/>
        </w:r>
      </w:p>
    </w:sdtContent>
  </w:sdt>
  <w:p w14:paraId="2B99EC48" w14:textId="77777777" w:rsidR="00B42560" w:rsidRDefault="00B42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3CB"/>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9A5"/>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35C0F"/>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4F0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560"/>
    <w:rsid w:val="00B42990"/>
    <w:rsid w:val="00B44A0A"/>
    <w:rsid w:val="00B45227"/>
    <w:rsid w:val="00B46901"/>
    <w:rsid w:val="00B475A6"/>
    <w:rsid w:val="00B4778F"/>
    <w:rsid w:val="00B50855"/>
    <w:rsid w:val="00B52432"/>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0F0D"/>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4</cp:revision>
  <cp:lastPrinted>2026-08-20T03:34:00Z</cp:lastPrinted>
  <dcterms:created xsi:type="dcterms:W3CDTF">2026-09-09T08:05:00Z</dcterms:created>
  <dcterms:modified xsi:type="dcterms:W3CDTF">2026-09-09T08:07:00Z</dcterms:modified>
</cp:coreProperties>
</file>